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24823918" w:rsidR="00BE1B61" w:rsidRDefault="00C60E96" w:rsidP="00430DEC">
      <w:pPr>
        <w:rPr>
          <w:b/>
        </w:rPr>
      </w:pPr>
      <w:r>
        <w:rPr>
          <w:b/>
        </w:rPr>
        <w:t>1</w:t>
      </w:r>
      <w:r w:rsidR="00C86F1B">
        <w:rPr>
          <w:b/>
        </w:rPr>
        <w:t>2-12</w:t>
      </w:r>
      <w:r w:rsidR="00DD29A7">
        <w:rPr>
          <w:b/>
        </w:rPr>
        <w:t>-</w:t>
      </w:r>
      <w:r w:rsidR="00510ECB">
        <w:rPr>
          <w:b/>
        </w:rPr>
        <w:t>2022</w:t>
      </w:r>
    </w:p>
    <w:p w14:paraId="01CC4954" w14:textId="77777777" w:rsidR="00154DFA" w:rsidRDefault="00154DFA" w:rsidP="00430DEC">
      <w:pPr>
        <w:rPr>
          <w:b/>
        </w:rPr>
      </w:pPr>
    </w:p>
    <w:p w14:paraId="2FAEC4DE" w14:textId="77777777" w:rsidR="0058041B" w:rsidRDefault="0058041B" w:rsidP="00430DEC">
      <w:pPr>
        <w:rPr>
          <w:b/>
        </w:rPr>
      </w:pPr>
    </w:p>
    <w:p w14:paraId="4FFE274A" w14:textId="6B0BA342" w:rsidR="00BE1B61" w:rsidRDefault="00FC4949" w:rsidP="00430DEC">
      <w:pPr>
        <w:rPr>
          <w:bCs/>
        </w:rPr>
      </w:pPr>
      <w:r>
        <w:rPr>
          <w:bCs/>
        </w:rPr>
        <w:t xml:space="preserve">Acting Chairman in Mayor Frank Ewert’s absence, </w:t>
      </w:r>
      <w:r w:rsidR="00C86F1B">
        <w:rPr>
          <w:bCs/>
        </w:rPr>
        <w:t>Mike Rudnick</w:t>
      </w:r>
      <w:r w:rsidR="0058041B">
        <w:rPr>
          <w:bCs/>
        </w:rPr>
        <w:t xml:space="preserve"> 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sidR="0080679D">
        <w:rPr>
          <w:bCs/>
        </w:rPr>
        <w:t>1</w:t>
      </w:r>
      <w:r w:rsidR="00C86F1B">
        <w:rPr>
          <w:bCs/>
        </w:rPr>
        <w:t>2</w:t>
      </w:r>
      <w:r w:rsidR="0078222A" w:rsidRPr="0078222A">
        <w:rPr>
          <w:bCs/>
          <w:vertAlign w:val="superscript"/>
        </w:rPr>
        <w:t>th</w:t>
      </w:r>
      <w:r w:rsidR="0078222A">
        <w:rPr>
          <w:bCs/>
        </w:rPr>
        <w:t xml:space="preserve"> </w:t>
      </w:r>
      <w:r w:rsidR="009C2570">
        <w:rPr>
          <w:bCs/>
        </w:rPr>
        <w:t xml:space="preserve">day of </w:t>
      </w:r>
      <w:r w:rsidR="00C86F1B">
        <w:rPr>
          <w:bCs/>
        </w:rPr>
        <w:t>December</w:t>
      </w:r>
      <w:r w:rsidR="0080679D">
        <w:rPr>
          <w:bCs/>
        </w:rPr>
        <w:t xml:space="preserve"> </w:t>
      </w:r>
      <w:r w:rsidR="00FB7251">
        <w:rPr>
          <w:bCs/>
        </w:rPr>
        <w:t>2022</w:t>
      </w:r>
      <w:r w:rsidR="0058041B">
        <w:rPr>
          <w:bCs/>
        </w:rPr>
        <w:t xml:space="preserve">, at </w:t>
      </w:r>
      <w:r w:rsidR="00D837DC">
        <w:rPr>
          <w:bCs/>
        </w:rPr>
        <w:t>7:</w:t>
      </w:r>
      <w:r w:rsidR="00FB2451">
        <w:rPr>
          <w:bCs/>
        </w:rPr>
        <w:t>0</w:t>
      </w:r>
      <w:r w:rsidR="00384EC9">
        <w:rPr>
          <w:bCs/>
        </w:rPr>
        <w:t>0</w:t>
      </w:r>
      <w:r w:rsidR="006B4F84">
        <w:rPr>
          <w:bCs/>
        </w:rPr>
        <w:t xml:space="preserve"> </w:t>
      </w:r>
      <w:r w:rsidR="00A07FA8">
        <w:rPr>
          <w:bCs/>
        </w:rPr>
        <w:t>p.m.</w:t>
      </w:r>
      <w:r w:rsidR="008F5DE4">
        <w:rPr>
          <w:bCs/>
        </w:rPr>
        <w:t xml:space="preserve"> </w:t>
      </w:r>
      <w:r w:rsidR="000C62A6">
        <w:rPr>
          <w:bCs/>
        </w:rPr>
        <w:t>Mike Schmaltz, Brady Schmaltz</w:t>
      </w:r>
      <w:r w:rsidR="00C86F1B">
        <w:rPr>
          <w:bCs/>
        </w:rPr>
        <w:t>, and Ted Mertz</w:t>
      </w:r>
      <w:r w:rsidR="000C62A6">
        <w:rPr>
          <w:bCs/>
        </w:rPr>
        <w:t xml:space="preserve"> were present. </w:t>
      </w:r>
      <w:r w:rsidR="00C86F1B">
        <w:rPr>
          <w:bCs/>
        </w:rPr>
        <w:t>Mayor Ewert</w:t>
      </w:r>
      <w:r w:rsidR="000C62A6">
        <w:rPr>
          <w:bCs/>
        </w:rPr>
        <w:t xml:space="preserve"> was absent. </w:t>
      </w:r>
      <w:r w:rsidR="00FB7251">
        <w:rPr>
          <w:bCs/>
        </w:rPr>
        <w:t>Also present were</w:t>
      </w:r>
      <w:r w:rsidR="00C86F1B">
        <w:rPr>
          <w:bCs/>
        </w:rPr>
        <w:t xml:space="preserve"> </w:t>
      </w:r>
      <w:r w:rsidR="000C62A6">
        <w:rPr>
          <w:bCs/>
        </w:rPr>
        <w:t xml:space="preserve">Tom Sieg, Maintainer of the Lagoon and Sewer, </w:t>
      </w:r>
      <w:r w:rsidR="00FB7251">
        <w:rPr>
          <w:bCs/>
        </w:rPr>
        <w:t xml:space="preserve">and </w:t>
      </w:r>
      <w:r w:rsidR="0058041B">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0300FEED" w:rsidR="009E1485" w:rsidRDefault="009E1485" w:rsidP="009E1485">
      <w:pPr>
        <w:rPr>
          <w:bCs/>
        </w:rPr>
      </w:pPr>
      <w:r>
        <w:rPr>
          <w:bCs/>
        </w:rPr>
        <w:t xml:space="preserve">Minutes of the </w:t>
      </w:r>
      <w:r w:rsidR="00096023">
        <w:rPr>
          <w:bCs/>
        </w:rPr>
        <w:t>1</w:t>
      </w:r>
      <w:r w:rsidR="00C86F1B">
        <w:rPr>
          <w:bCs/>
        </w:rPr>
        <w:t>1-14</w:t>
      </w:r>
      <w:r w:rsidR="00096023">
        <w:rPr>
          <w:bCs/>
        </w:rPr>
        <w:t>-2022</w:t>
      </w:r>
      <w:r>
        <w:rPr>
          <w:bCs/>
        </w:rPr>
        <w:t xml:space="preserve"> council meeting were read and approved</w:t>
      </w:r>
      <w:r w:rsidR="00384EC9">
        <w:rPr>
          <w:bCs/>
        </w:rPr>
        <w:t xml:space="preserve">. </w:t>
      </w:r>
      <w:r>
        <w:rPr>
          <w:bCs/>
        </w:rPr>
        <w:t xml:space="preserve"> </w:t>
      </w:r>
      <w:r w:rsidR="00C86F1B">
        <w:rPr>
          <w:bCs/>
        </w:rPr>
        <w:t>B</w:t>
      </w:r>
      <w:r w:rsidR="00384EC9">
        <w:rPr>
          <w:bCs/>
        </w:rPr>
        <w:t>.Schmaltz/</w:t>
      </w:r>
      <w:r w:rsidR="00C86F1B">
        <w:rPr>
          <w:bCs/>
        </w:rPr>
        <w:t>Mertz</w:t>
      </w:r>
      <w:r>
        <w:rPr>
          <w:bCs/>
        </w:rPr>
        <w:t xml:space="preserve"> </w:t>
      </w:r>
      <w:r w:rsidR="00384EC9">
        <w:rPr>
          <w:bCs/>
        </w:rPr>
        <w:t xml:space="preserve"> </w:t>
      </w:r>
      <w:r>
        <w:rPr>
          <w:bCs/>
        </w:rPr>
        <w:t>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30DD8FC7" w:rsidR="009E1485" w:rsidRDefault="009E1485" w:rsidP="009E1485">
      <w:pPr>
        <w:rPr>
          <w:bCs/>
        </w:rPr>
      </w:pPr>
      <w:r>
        <w:rPr>
          <w:bCs/>
        </w:rPr>
        <w:t xml:space="preserve">Treasurer’s Report for </w:t>
      </w:r>
      <w:r w:rsidR="00C86F1B">
        <w:rPr>
          <w:bCs/>
        </w:rPr>
        <w:t>November</w:t>
      </w:r>
      <w:r w:rsidR="000612D1">
        <w:rPr>
          <w:bCs/>
        </w:rPr>
        <w:t xml:space="preserve"> </w:t>
      </w:r>
      <w:r>
        <w:rPr>
          <w:bCs/>
        </w:rPr>
        <w:t xml:space="preserve">was submitted and accepted as submitted. </w:t>
      </w:r>
      <w:r w:rsidR="00C86F1B">
        <w:rPr>
          <w:bCs/>
        </w:rPr>
        <w:t>M.Schmaltz</w:t>
      </w:r>
      <w:r w:rsidR="00384EC9">
        <w:rPr>
          <w:bCs/>
        </w:rPr>
        <w:t>/</w:t>
      </w:r>
      <w:r w:rsidR="0060380F">
        <w:rPr>
          <w:bCs/>
        </w:rPr>
        <w:t>B</w:t>
      </w:r>
      <w:r w:rsidR="00384EC9">
        <w:rPr>
          <w:bCs/>
        </w:rPr>
        <w:t xml:space="preserve">.Schmaltz </w:t>
      </w:r>
      <w:r>
        <w:rPr>
          <w:bCs/>
        </w:rPr>
        <w:t xml:space="preserve"> AIF</w:t>
      </w:r>
      <w:r w:rsidR="00612EFD">
        <w:rPr>
          <w:bCs/>
        </w:rPr>
        <w:t xml:space="preserve"> </w:t>
      </w:r>
    </w:p>
    <w:p w14:paraId="1E56A6BB" w14:textId="77777777" w:rsidR="00612EFD" w:rsidRDefault="00612EFD" w:rsidP="009E1485">
      <w:pPr>
        <w:rPr>
          <w:bCs/>
        </w:rPr>
      </w:pPr>
    </w:p>
    <w:p w14:paraId="11E29FF9" w14:textId="166A1A80" w:rsidR="0060380F" w:rsidRDefault="0060380F" w:rsidP="009E1485">
      <w:pPr>
        <w:rPr>
          <w:bCs/>
        </w:rPr>
      </w:pPr>
    </w:p>
    <w:p w14:paraId="64FCE689" w14:textId="7B141274" w:rsidR="0060380F" w:rsidRDefault="00E82161" w:rsidP="009E1485">
      <w:pPr>
        <w:rPr>
          <w:bCs/>
        </w:rPr>
      </w:pPr>
      <w:r>
        <w:rPr>
          <w:bCs/>
        </w:rPr>
        <w:t>Sieg was present</w:t>
      </w:r>
      <w:r w:rsidR="00797B70">
        <w:rPr>
          <w:bCs/>
        </w:rPr>
        <w:t xml:space="preserve"> to update the council</w:t>
      </w:r>
      <w:r w:rsidR="00156585">
        <w:rPr>
          <w:bCs/>
        </w:rPr>
        <w:t xml:space="preserve"> on </w:t>
      </w:r>
      <w:r w:rsidR="006E702E">
        <w:rPr>
          <w:bCs/>
        </w:rPr>
        <w:t>items</w:t>
      </w:r>
      <w:r w:rsidR="00156585">
        <w:rPr>
          <w:bCs/>
        </w:rPr>
        <w:t xml:space="preserve"> needed </w:t>
      </w:r>
      <w:r w:rsidR="00D54FC7">
        <w:rPr>
          <w:bCs/>
        </w:rPr>
        <w:t>to finish</w:t>
      </w:r>
      <w:r w:rsidR="00156585">
        <w:rPr>
          <w:bCs/>
        </w:rPr>
        <w:t xml:space="preserve"> the application for the</w:t>
      </w:r>
      <w:r w:rsidR="00233060">
        <w:rPr>
          <w:bCs/>
        </w:rPr>
        <w:t xml:space="preserve"> Search Grant for the Anamoose Sewer Project</w:t>
      </w:r>
      <w:r w:rsidR="00156585">
        <w:rPr>
          <w:bCs/>
        </w:rPr>
        <w:t xml:space="preserve">. </w:t>
      </w:r>
      <w:r w:rsidR="00233060">
        <w:rPr>
          <w:bCs/>
        </w:rPr>
        <w:t xml:space="preserve"> </w:t>
      </w:r>
      <w:r w:rsidR="006E702E">
        <w:rPr>
          <w:bCs/>
        </w:rPr>
        <w:t>The</w:t>
      </w:r>
      <w:r w:rsidR="00D54FC7">
        <w:rPr>
          <w:bCs/>
        </w:rPr>
        <w:t xml:space="preserve"> USDA is requiring that the city</w:t>
      </w:r>
      <w:r w:rsidR="006E702E">
        <w:rPr>
          <w:bCs/>
        </w:rPr>
        <w:t xml:space="preserve"> develop a plan for</w:t>
      </w:r>
      <w:r w:rsidR="00233060">
        <w:rPr>
          <w:bCs/>
        </w:rPr>
        <w:t xml:space="preserve"> facility </w:t>
      </w:r>
      <w:r w:rsidR="00156585">
        <w:rPr>
          <w:bCs/>
        </w:rPr>
        <w:t>maintenanc</w:t>
      </w:r>
      <w:r w:rsidR="006E702E">
        <w:rPr>
          <w:bCs/>
        </w:rPr>
        <w:t>e, as well as a plan for</w:t>
      </w:r>
      <w:r w:rsidR="00156585">
        <w:rPr>
          <w:bCs/>
        </w:rPr>
        <w:t xml:space="preserve"> operator training. </w:t>
      </w:r>
      <w:r w:rsidR="003779A6">
        <w:rPr>
          <w:bCs/>
        </w:rPr>
        <w:t xml:space="preserve">Sieg and Schnase </w:t>
      </w:r>
      <w:r w:rsidR="006E702E">
        <w:rPr>
          <w:bCs/>
        </w:rPr>
        <w:t>will work</w:t>
      </w:r>
      <w:r w:rsidR="003779A6">
        <w:rPr>
          <w:bCs/>
        </w:rPr>
        <w:t xml:space="preserve"> to fulfill this request by obtaining the needed information. </w:t>
      </w:r>
    </w:p>
    <w:p w14:paraId="61D50650" w14:textId="4460183C" w:rsidR="003779A6" w:rsidRDefault="003779A6" w:rsidP="009E1485">
      <w:pPr>
        <w:rPr>
          <w:bCs/>
        </w:rPr>
      </w:pPr>
    </w:p>
    <w:p w14:paraId="358E823A" w14:textId="4AC4A6F0" w:rsidR="003779A6" w:rsidRDefault="003779A6" w:rsidP="009E1485">
      <w:pPr>
        <w:rPr>
          <w:bCs/>
        </w:rPr>
      </w:pPr>
      <w:r>
        <w:rPr>
          <w:bCs/>
        </w:rPr>
        <w:t xml:space="preserve">The North Prairie Regional Water District Board Member, Lori Flaten, notified City Hall that the position of an </w:t>
      </w:r>
      <w:r w:rsidR="006E702E">
        <w:rPr>
          <w:bCs/>
        </w:rPr>
        <w:t>At-large</w:t>
      </w:r>
      <w:r>
        <w:rPr>
          <w:bCs/>
        </w:rPr>
        <w:t xml:space="preserve"> Board Member will be up for election for 2023. The council would like to encourage</w:t>
      </w:r>
      <w:r w:rsidR="009950E8">
        <w:rPr>
          <w:bCs/>
        </w:rPr>
        <w:t xml:space="preserve"> any</w:t>
      </w:r>
      <w:r>
        <w:rPr>
          <w:bCs/>
        </w:rPr>
        <w:t xml:space="preserve"> </w:t>
      </w:r>
      <w:r w:rsidR="00D54FC7">
        <w:rPr>
          <w:bCs/>
        </w:rPr>
        <w:t xml:space="preserve">Anamoose </w:t>
      </w:r>
      <w:r>
        <w:rPr>
          <w:bCs/>
        </w:rPr>
        <w:t>resident interested</w:t>
      </w:r>
      <w:r w:rsidR="006E702E">
        <w:rPr>
          <w:bCs/>
        </w:rPr>
        <w:t xml:space="preserve"> in applying </w:t>
      </w:r>
      <w:r>
        <w:rPr>
          <w:bCs/>
        </w:rPr>
        <w:t>for this position</w:t>
      </w:r>
      <w:r w:rsidR="006E702E">
        <w:rPr>
          <w:bCs/>
        </w:rPr>
        <w:t xml:space="preserve"> to do so. </w:t>
      </w:r>
      <w:r>
        <w:rPr>
          <w:bCs/>
        </w:rPr>
        <w:t>Having someone from</w:t>
      </w:r>
      <w:r w:rsidR="00D54FC7">
        <w:rPr>
          <w:bCs/>
        </w:rPr>
        <w:t xml:space="preserve"> our area</w:t>
      </w:r>
      <w:r>
        <w:rPr>
          <w:bCs/>
        </w:rPr>
        <w:t xml:space="preserve"> on the NPRWD Board would be beneficial </w:t>
      </w:r>
      <w:r w:rsidR="00274238">
        <w:rPr>
          <w:bCs/>
        </w:rPr>
        <w:t xml:space="preserve">not only locally, but </w:t>
      </w:r>
      <w:r w:rsidR="009950E8">
        <w:rPr>
          <w:bCs/>
        </w:rPr>
        <w:t xml:space="preserve">also </w:t>
      </w:r>
      <w:r w:rsidR="00274238">
        <w:rPr>
          <w:bCs/>
        </w:rPr>
        <w:t>region wide</w:t>
      </w:r>
      <w:r w:rsidR="009950E8">
        <w:rPr>
          <w:bCs/>
        </w:rPr>
        <w:t>.</w:t>
      </w:r>
    </w:p>
    <w:p w14:paraId="310F65E9" w14:textId="36C556B0" w:rsidR="00274238" w:rsidRDefault="00274238" w:rsidP="009E1485">
      <w:pPr>
        <w:rPr>
          <w:bCs/>
        </w:rPr>
      </w:pPr>
    </w:p>
    <w:p w14:paraId="4B9B7CDF" w14:textId="4784DAB3" w:rsidR="00274238" w:rsidRDefault="00274238" w:rsidP="009E1485">
      <w:pPr>
        <w:rPr>
          <w:bCs/>
        </w:rPr>
      </w:pPr>
      <w:r>
        <w:rPr>
          <w:bCs/>
        </w:rPr>
        <w:t>First District Health has sent a 2</w:t>
      </w:r>
      <w:r w:rsidRPr="00274238">
        <w:rPr>
          <w:bCs/>
          <w:vertAlign w:val="superscript"/>
        </w:rPr>
        <w:t>nd</w:t>
      </w:r>
      <w:r>
        <w:rPr>
          <w:bCs/>
        </w:rPr>
        <w:t xml:space="preserve"> letter to the owner on file of the dilapidated building at Main Street. Recently, a new owner has purchased the building, and Schnase notified FDH of the name and address of the new owner. The process of sending letters may have to start over considering the property has been sold since the letter </w:t>
      </w:r>
      <w:r w:rsidR="009950E8">
        <w:rPr>
          <w:bCs/>
        </w:rPr>
        <w:t>issuance</w:t>
      </w:r>
      <w:r>
        <w:rPr>
          <w:bCs/>
        </w:rPr>
        <w:t xml:space="preserve"> began. </w:t>
      </w:r>
    </w:p>
    <w:p w14:paraId="5696174B" w14:textId="5708777B" w:rsidR="00274238" w:rsidRDefault="00274238" w:rsidP="009E1485">
      <w:pPr>
        <w:rPr>
          <w:bCs/>
        </w:rPr>
      </w:pPr>
    </w:p>
    <w:p w14:paraId="7ADC7E59" w14:textId="7CB9D3F2" w:rsidR="00274238" w:rsidRDefault="00274238" w:rsidP="009E1485">
      <w:pPr>
        <w:rPr>
          <w:bCs/>
        </w:rPr>
      </w:pPr>
      <w:r>
        <w:rPr>
          <w:bCs/>
        </w:rPr>
        <w:t>The application for a Burn Permit was approved for the dump ground. The City will have 60 days from approval to burn the pit.</w:t>
      </w:r>
    </w:p>
    <w:p w14:paraId="0004F71C" w14:textId="59889AF4" w:rsidR="00274238" w:rsidRDefault="00274238" w:rsidP="009E1485">
      <w:pPr>
        <w:rPr>
          <w:bCs/>
        </w:rPr>
      </w:pPr>
    </w:p>
    <w:p w14:paraId="68AD5BCE" w14:textId="4B19F42F" w:rsidR="00274238" w:rsidRDefault="00274238" w:rsidP="009E1485">
      <w:pPr>
        <w:rPr>
          <w:bCs/>
        </w:rPr>
      </w:pPr>
      <w:r>
        <w:rPr>
          <w:bCs/>
        </w:rPr>
        <w:t xml:space="preserve">Schnase </w:t>
      </w:r>
      <w:r w:rsidR="003E4FB1">
        <w:rPr>
          <w:bCs/>
        </w:rPr>
        <w:t>shared with</w:t>
      </w:r>
      <w:r>
        <w:rPr>
          <w:bCs/>
        </w:rPr>
        <w:t xml:space="preserve"> the council </w:t>
      </w:r>
      <w:r w:rsidR="003E4FB1">
        <w:rPr>
          <w:bCs/>
        </w:rPr>
        <w:t>that</w:t>
      </w:r>
      <w:r>
        <w:rPr>
          <w:bCs/>
        </w:rPr>
        <w:t xml:space="preserve"> the credit/debit card payment service</w:t>
      </w:r>
      <w:r w:rsidR="003E4FB1">
        <w:rPr>
          <w:bCs/>
        </w:rPr>
        <w:t xml:space="preserve"> through AMKO Advisors</w:t>
      </w:r>
      <w:r>
        <w:rPr>
          <w:bCs/>
        </w:rPr>
        <w:t xml:space="preserve"> will </w:t>
      </w:r>
      <w:r w:rsidR="009950E8">
        <w:rPr>
          <w:bCs/>
        </w:rPr>
        <w:t xml:space="preserve">soon </w:t>
      </w:r>
      <w:r>
        <w:rPr>
          <w:bCs/>
        </w:rPr>
        <w:t>be access</w:t>
      </w:r>
      <w:r w:rsidR="009950E8">
        <w:rPr>
          <w:bCs/>
        </w:rPr>
        <w:t>ible on the Anamoose website.</w:t>
      </w:r>
    </w:p>
    <w:p w14:paraId="3941F896" w14:textId="32EA7446" w:rsidR="003E4FB1" w:rsidRDefault="003E4FB1" w:rsidP="009E1485">
      <w:pPr>
        <w:rPr>
          <w:bCs/>
        </w:rPr>
      </w:pPr>
    </w:p>
    <w:p w14:paraId="608D0366" w14:textId="1CC843C9" w:rsidR="00F409B8" w:rsidRDefault="003E4FB1" w:rsidP="009E1485">
      <w:pPr>
        <w:rPr>
          <w:bCs/>
        </w:rPr>
      </w:pPr>
      <w:r>
        <w:rPr>
          <w:bCs/>
        </w:rPr>
        <w:t>The Anamoose City Council Meeting Calendar for 2023 was reviewed. The council found no conflicts in the calendar.</w:t>
      </w:r>
    </w:p>
    <w:p w14:paraId="48F37A12" w14:textId="3F9ED34A" w:rsidR="003E4FB1" w:rsidRDefault="003E4FB1" w:rsidP="009E1485">
      <w:pPr>
        <w:rPr>
          <w:bCs/>
        </w:rPr>
      </w:pPr>
    </w:p>
    <w:p w14:paraId="4B1C940D" w14:textId="3DB9816C" w:rsidR="003E4FB1" w:rsidRDefault="003E4FB1" w:rsidP="009E1485">
      <w:pPr>
        <w:rPr>
          <w:bCs/>
        </w:rPr>
      </w:pPr>
      <w:r>
        <w:rPr>
          <w:bCs/>
        </w:rPr>
        <w:t xml:space="preserve">The </w:t>
      </w:r>
      <w:r w:rsidR="00F409B8">
        <w:rPr>
          <w:bCs/>
        </w:rPr>
        <w:t>Postmaster</w:t>
      </w:r>
      <w:r>
        <w:rPr>
          <w:bCs/>
        </w:rPr>
        <w:t xml:space="preserve"> for the Anamoose Post Office requested an estimate</w:t>
      </w:r>
      <w:r w:rsidR="00F409B8">
        <w:rPr>
          <w:bCs/>
        </w:rPr>
        <w:t xml:space="preserve"> from the City of Anamoose</w:t>
      </w:r>
      <w:r>
        <w:rPr>
          <w:bCs/>
        </w:rPr>
        <w:t xml:space="preserve"> f</w:t>
      </w:r>
      <w:r w:rsidR="00F409B8">
        <w:rPr>
          <w:bCs/>
        </w:rPr>
        <w:t>or heavy snowfall removal. The council asked Schnase to notify him that the rate for skid steer use is $100.00 per hour.</w:t>
      </w:r>
    </w:p>
    <w:p w14:paraId="10A6D79E" w14:textId="6BAA7188" w:rsidR="009950E8" w:rsidRDefault="009950E8" w:rsidP="009E1485">
      <w:pPr>
        <w:rPr>
          <w:bCs/>
        </w:rPr>
      </w:pPr>
    </w:p>
    <w:p w14:paraId="04D263E6" w14:textId="0E1F2D58" w:rsidR="009950E8" w:rsidRDefault="009950E8" w:rsidP="009E1485">
      <w:pPr>
        <w:rPr>
          <w:bCs/>
        </w:rPr>
      </w:pPr>
      <w:r>
        <w:rPr>
          <w:bCs/>
        </w:rPr>
        <w:t>The council discussed filling the ice-skating rink north of St. Martin Lutheran Church. Motion to fill the skating rink. B.Schmaltz/Mertz. AIF</w:t>
      </w:r>
    </w:p>
    <w:p w14:paraId="41E3DFD5" w14:textId="5E0EBB07" w:rsidR="00FB0D07" w:rsidRDefault="00FB0D07" w:rsidP="009E1485">
      <w:pPr>
        <w:rPr>
          <w:bCs/>
        </w:rPr>
      </w:pPr>
    </w:p>
    <w:p w14:paraId="764BADA4" w14:textId="77777777" w:rsidR="001C365F" w:rsidRDefault="001C365F" w:rsidP="00430DEC">
      <w:pPr>
        <w:rPr>
          <w:bCs/>
        </w:rPr>
      </w:pPr>
    </w:p>
    <w:p w14:paraId="50C6FA0C" w14:textId="4F002EBD"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C86F1B">
        <w:rPr>
          <w:bCs/>
        </w:rPr>
        <w:t>January 9</w:t>
      </w:r>
      <w:r w:rsidR="007B6488">
        <w:rPr>
          <w:bCs/>
        </w:rPr>
        <w:t>th</w:t>
      </w:r>
      <w:r w:rsidR="00C55B0A">
        <w:rPr>
          <w:bCs/>
        </w:rPr>
        <w:t xml:space="preserve"> </w:t>
      </w:r>
      <w:r w:rsidRPr="007E1D4D">
        <w:rPr>
          <w:bCs/>
        </w:rPr>
        <w:t xml:space="preserve">at </w:t>
      </w:r>
      <w:r w:rsidRPr="007E1D4D">
        <w:rPr>
          <w:b/>
        </w:rPr>
        <w:t xml:space="preserve">7:00 </w:t>
      </w:r>
      <w:r w:rsidR="00015881">
        <w:rPr>
          <w:b/>
        </w:rPr>
        <w:t xml:space="preserve">P.M. </w:t>
      </w:r>
    </w:p>
    <w:p w14:paraId="29D593E7" w14:textId="0197C3C9" w:rsidR="007E3451" w:rsidRDefault="007E3451" w:rsidP="001A2D53">
      <w:pPr>
        <w:rPr>
          <w:b/>
        </w:rPr>
      </w:pPr>
    </w:p>
    <w:p w14:paraId="78EDCD5A" w14:textId="40DFC31A" w:rsidR="00937532" w:rsidRDefault="007E3451" w:rsidP="001A2D53">
      <w:pPr>
        <w:rPr>
          <w:bCs/>
        </w:rPr>
      </w:pPr>
      <w:r>
        <w:rPr>
          <w:bCs/>
        </w:rPr>
        <w:t xml:space="preserve">The following bills were paid in </w:t>
      </w:r>
      <w:r w:rsidR="00010ED1">
        <w:rPr>
          <w:bCs/>
        </w:rPr>
        <w:t>November</w:t>
      </w:r>
      <w:r>
        <w:rPr>
          <w:bCs/>
        </w:rPr>
        <w:t>:</w:t>
      </w: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7BCC68C6" w14:textId="557550AB" w:rsidR="007B6488" w:rsidRDefault="00633687" w:rsidP="00787B7B">
      <w:pPr>
        <w:rPr>
          <w:bCs/>
          <w:sz w:val="22"/>
          <w:szCs w:val="22"/>
        </w:rPr>
      </w:pPr>
      <w:r>
        <w:rPr>
          <w:bCs/>
          <w:sz w:val="22"/>
          <w:szCs w:val="22"/>
        </w:rPr>
        <w:t>10726</w:t>
      </w:r>
      <w:r>
        <w:rPr>
          <w:bCs/>
          <w:sz w:val="22"/>
          <w:szCs w:val="22"/>
        </w:rPr>
        <w:tab/>
        <w:t>ND One Call</w:t>
      </w:r>
      <w:r>
        <w:rPr>
          <w:bCs/>
          <w:sz w:val="22"/>
          <w:szCs w:val="22"/>
        </w:rPr>
        <w:tab/>
      </w:r>
      <w:r>
        <w:rPr>
          <w:bCs/>
          <w:sz w:val="22"/>
          <w:szCs w:val="22"/>
        </w:rPr>
        <w:tab/>
      </w:r>
      <w:r>
        <w:rPr>
          <w:bCs/>
          <w:sz w:val="22"/>
          <w:szCs w:val="22"/>
        </w:rPr>
        <w:tab/>
        <w:t>October Locates</w:t>
      </w:r>
      <w:r>
        <w:rPr>
          <w:bCs/>
          <w:sz w:val="22"/>
          <w:szCs w:val="22"/>
        </w:rPr>
        <w:tab/>
      </w:r>
      <w:r>
        <w:rPr>
          <w:bCs/>
          <w:sz w:val="22"/>
          <w:szCs w:val="22"/>
        </w:rPr>
        <w:tab/>
      </w:r>
      <w:r>
        <w:rPr>
          <w:bCs/>
          <w:sz w:val="22"/>
          <w:szCs w:val="22"/>
        </w:rPr>
        <w:tab/>
      </w:r>
      <w:r>
        <w:rPr>
          <w:bCs/>
          <w:sz w:val="22"/>
          <w:szCs w:val="22"/>
        </w:rPr>
        <w:tab/>
        <w:t>$          2.60</w:t>
      </w:r>
    </w:p>
    <w:p w14:paraId="10A48CA9" w14:textId="05C04BB0" w:rsidR="00633687" w:rsidRDefault="00633687" w:rsidP="00787B7B">
      <w:pPr>
        <w:rPr>
          <w:bCs/>
          <w:sz w:val="22"/>
          <w:szCs w:val="22"/>
        </w:rPr>
      </w:pPr>
      <w:r>
        <w:rPr>
          <w:bCs/>
          <w:sz w:val="22"/>
          <w:szCs w:val="22"/>
        </w:rPr>
        <w:t>10727</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11.99</w:t>
      </w:r>
    </w:p>
    <w:p w14:paraId="3D244B38" w14:textId="5F49422C" w:rsidR="00633687" w:rsidRDefault="00633687" w:rsidP="00787B7B">
      <w:pPr>
        <w:rPr>
          <w:bCs/>
          <w:sz w:val="22"/>
          <w:szCs w:val="22"/>
        </w:rPr>
      </w:pPr>
      <w:r>
        <w:rPr>
          <w:bCs/>
          <w:sz w:val="22"/>
          <w:szCs w:val="22"/>
        </w:rPr>
        <w:t>10728</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90.41</w:t>
      </w:r>
    </w:p>
    <w:p w14:paraId="187C8C58" w14:textId="1EB75D1F" w:rsidR="00633687" w:rsidRDefault="00633687" w:rsidP="00787B7B">
      <w:pPr>
        <w:rPr>
          <w:bCs/>
          <w:sz w:val="22"/>
          <w:szCs w:val="22"/>
        </w:rPr>
      </w:pPr>
      <w:r>
        <w:rPr>
          <w:bCs/>
          <w:sz w:val="22"/>
          <w:szCs w:val="22"/>
        </w:rPr>
        <w:t>10729</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176.00</w:t>
      </w:r>
    </w:p>
    <w:p w14:paraId="6FA13AD0" w14:textId="77777777" w:rsidR="00633687" w:rsidRDefault="00633687" w:rsidP="00787B7B">
      <w:pPr>
        <w:rPr>
          <w:bCs/>
          <w:sz w:val="22"/>
          <w:szCs w:val="22"/>
        </w:rPr>
      </w:pPr>
      <w:r>
        <w:rPr>
          <w:bCs/>
          <w:sz w:val="22"/>
          <w:szCs w:val="22"/>
        </w:rPr>
        <w:t>10730</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909.92</w:t>
      </w:r>
    </w:p>
    <w:p w14:paraId="7B7C325E" w14:textId="24A210CF" w:rsidR="00633687" w:rsidRDefault="00633687" w:rsidP="00787B7B">
      <w:pPr>
        <w:rPr>
          <w:bCs/>
          <w:sz w:val="22"/>
          <w:szCs w:val="22"/>
        </w:rPr>
      </w:pPr>
      <w:r>
        <w:rPr>
          <w:bCs/>
          <w:sz w:val="22"/>
          <w:szCs w:val="22"/>
        </w:rPr>
        <w:t>10731</w:t>
      </w:r>
      <w:r>
        <w:rPr>
          <w:bCs/>
          <w:sz w:val="22"/>
          <w:szCs w:val="22"/>
        </w:rPr>
        <w:tab/>
        <w:t>HAV-IT Services</w:t>
      </w:r>
      <w:r>
        <w:rPr>
          <w:bCs/>
          <w:sz w:val="22"/>
          <w:szCs w:val="22"/>
        </w:rPr>
        <w:tab/>
      </w:r>
      <w:r>
        <w:rPr>
          <w:bCs/>
          <w:sz w:val="22"/>
          <w:szCs w:val="22"/>
        </w:rPr>
        <w:tab/>
        <w:t>October Pickups</w:t>
      </w:r>
      <w:r>
        <w:rPr>
          <w:bCs/>
          <w:sz w:val="22"/>
          <w:szCs w:val="22"/>
        </w:rPr>
        <w:tab/>
      </w:r>
      <w:r>
        <w:rPr>
          <w:bCs/>
          <w:sz w:val="22"/>
          <w:szCs w:val="22"/>
        </w:rPr>
        <w:tab/>
      </w:r>
      <w:r>
        <w:rPr>
          <w:bCs/>
          <w:sz w:val="22"/>
          <w:szCs w:val="22"/>
        </w:rPr>
        <w:tab/>
      </w:r>
      <w:r>
        <w:rPr>
          <w:bCs/>
          <w:sz w:val="22"/>
          <w:szCs w:val="22"/>
        </w:rPr>
        <w:tab/>
        <w:t>$        50.08</w:t>
      </w:r>
      <w:r>
        <w:rPr>
          <w:bCs/>
          <w:sz w:val="22"/>
          <w:szCs w:val="22"/>
        </w:rPr>
        <w:tab/>
      </w:r>
    </w:p>
    <w:p w14:paraId="786BA48C" w14:textId="69267488" w:rsidR="00633687" w:rsidRDefault="00633687" w:rsidP="00787B7B">
      <w:pPr>
        <w:rPr>
          <w:bCs/>
          <w:sz w:val="22"/>
          <w:szCs w:val="22"/>
        </w:rPr>
      </w:pPr>
      <w:r>
        <w:rPr>
          <w:bCs/>
          <w:sz w:val="22"/>
          <w:szCs w:val="22"/>
        </w:rPr>
        <w:t>10732</w:t>
      </w:r>
      <w:r>
        <w:rPr>
          <w:bCs/>
          <w:sz w:val="22"/>
          <w:szCs w:val="22"/>
        </w:rPr>
        <w:tab/>
        <w:t>Interstate Billing Services</w:t>
      </w:r>
      <w:r>
        <w:rPr>
          <w:bCs/>
          <w:sz w:val="22"/>
          <w:szCs w:val="22"/>
        </w:rPr>
        <w:tab/>
      </w:r>
      <w:r w:rsidR="00D54FC7">
        <w:rPr>
          <w:bCs/>
          <w:sz w:val="22"/>
          <w:szCs w:val="22"/>
        </w:rPr>
        <w:t>Loader &amp; Skid Steer Oil and Filter</w:t>
      </w:r>
      <w:r w:rsidR="00E735C1">
        <w:rPr>
          <w:bCs/>
          <w:sz w:val="22"/>
          <w:szCs w:val="22"/>
        </w:rPr>
        <w:tab/>
      </w:r>
      <w:r w:rsidR="00E735C1">
        <w:rPr>
          <w:bCs/>
          <w:sz w:val="22"/>
          <w:szCs w:val="22"/>
        </w:rPr>
        <w:tab/>
        <w:t>$      548.74</w:t>
      </w:r>
    </w:p>
    <w:p w14:paraId="4C6909D7" w14:textId="4897E7D8" w:rsidR="00E735C1" w:rsidRDefault="00E735C1" w:rsidP="00787B7B">
      <w:pPr>
        <w:rPr>
          <w:bCs/>
          <w:sz w:val="22"/>
          <w:szCs w:val="22"/>
        </w:rPr>
      </w:pPr>
      <w:r>
        <w:rPr>
          <w:bCs/>
          <w:sz w:val="22"/>
          <w:szCs w:val="22"/>
        </w:rPr>
        <w:t>10733</w:t>
      </w:r>
      <w:r>
        <w:rPr>
          <w:bCs/>
          <w:sz w:val="22"/>
          <w:szCs w:val="22"/>
        </w:rPr>
        <w:tab/>
        <w:t>City of Harvey</w:t>
      </w:r>
      <w:r>
        <w:rPr>
          <w:bCs/>
          <w:sz w:val="22"/>
          <w:szCs w:val="22"/>
        </w:rPr>
        <w:tab/>
      </w:r>
      <w:r>
        <w:rPr>
          <w:bCs/>
          <w:sz w:val="22"/>
          <w:szCs w:val="22"/>
        </w:rPr>
        <w:tab/>
      </w:r>
      <w:r>
        <w:rPr>
          <w:bCs/>
          <w:sz w:val="22"/>
          <w:szCs w:val="22"/>
        </w:rPr>
        <w:tab/>
        <w:t>Sewer Line Jetting</w:t>
      </w:r>
      <w:r>
        <w:rPr>
          <w:bCs/>
          <w:sz w:val="22"/>
          <w:szCs w:val="22"/>
        </w:rPr>
        <w:tab/>
      </w:r>
      <w:r>
        <w:rPr>
          <w:bCs/>
          <w:sz w:val="22"/>
          <w:szCs w:val="22"/>
        </w:rPr>
        <w:tab/>
      </w:r>
      <w:r>
        <w:rPr>
          <w:bCs/>
          <w:sz w:val="22"/>
          <w:szCs w:val="22"/>
        </w:rPr>
        <w:tab/>
      </w:r>
      <w:r>
        <w:rPr>
          <w:bCs/>
          <w:sz w:val="22"/>
          <w:szCs w:val="22"/>
        </w:rPr>
        <w:tab/>
        <w:t>$      350.00</w:t>
      </w:r>
    </w:p>
    <w:p w14:paraId="06A623C3" w14:textId="2ABCFE69" w:rsidR="00E735C1" w:rsidRDefault="00E735C1" w:rsidP="00787B7B">
      <w:pPr>
        <w:rPr>
          <w:bCs/>
          <w:sz w:val="22"/>
          <w:szCs w:val="22"/>
        </w:rPr>
      </w:pPr>
      <w:r>
        <w:rPr>
          <w:bCs/>
          <w:sz w:val="22"/>
          <w:szCs w:val="22"/>
        </w:rPr>
        <w:t>10734</w:t>
      </w:r>
      <w:r>
        <w:rPr>
          <w:bCs/>
          <w:sz w:val="22"/>
          <w:szCs w:val="22"/>
        </w:rPr>
        <w:tab/>
        <w:t>Zeigler Oil</w:t>
      </w:r>
      <w:r>
        <w:rPr>
          <w:bCs/>
          <w:sz w:val="22"/>
          <w:szCs w:val="22"/>
        </w:rPr>
        <w:tab/>
      </w:r>
      <w:r>
        <w:rPr>
          <w:bCs/>
          <w:sz w:val="22"/>
          <w:szCs w:val="22"/>
        </w:rPr>
        <w:tab/>
      </w:r>
      <w:r>
        <w:rPr>
          <w:bCs/>
          <w:sz w:val="22"/>
          <w:szCs w:val="22"/>
        </w:rPr>
        <w:tab/>
      </w:r>
      <w:r w:rsidR="00D54FC7">
        <w:rPr>
          <w:bCs/>
          <w:sz w:val="22"/>
          <w:szCs w:val="22"/>
        </w:rPr>
        <w:t>Fuel Oil</w:t>
      </w:r>
      <w:r>
        <w:rPr>
          <w:bCs/>
          <w:sz w:val="22"/>
          <w:szCs w:val="22"/>
        </w:rPr>
        <w:tab/>
      </w:r>
      <w:r>
        <w:rPr>
          <w:bCs/>
          <w:sz w:val="22"/>
          <w:szCs w:val="22"/>
        </w:rPr>
        <w:tab/>
      </w:r>
      <w:r>
        <w:rPr>
          <w:bCs/>
          <w:sz w:val="22"/>
          <w:szCs w:val="22"/>
        </w:rPr>
        <w:tab/>
      </w:r>
      <w:r>
        <w:rPr>
          <w:bCs/>
          <w:sz w:val="22"/>
          <w:szCs w:val="22"/>
        </w:rPr>
        <w:tab/>
      </w:r>
      <w:r>
        <w:rPr>
          <w:bCs/>
          <w:sz w:val="22"/>
          <w:szCs w:val="22"/>
        </w:rPr>
        <w:tab/>
        <w:t>$      739.35</w:t>
      </w:r>
    </w:p>
    <w:p w14:paraId="782320DD" w14:textId="7BEAB7F2" w:rsidR="00E735C1" w:rsidRDefault="00E735C1" w:rsidP="00787B7B">
      <w:pPr>
        <w:rPr>
          <w:bCs/>
          <w:sz w:val="22"/>
          <w:szCs w:val="22"/>
        </w:rPr>
      </w:pPr>
      <w:r>
        <w:rPr>
          <w:bCs/>
          <w:sz w:val="22"/>
          <w:szCs w:val="22"/>
        </w:rPr>
        <w:t>10735</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2,493.00</w:t>
      </w:r>
    </w:p>
    <w:p w14:paraId="769FBD04" w14:textId="4FC33CFB" w:rsidR="00E735C1" w:rsidRDefault="00E735C1" w:rsidP="00787B7B">
      <w:pPr>
        <w:rPr>
          <w:bCs/>
          <w:sz w:val="22"/>
          <w:szCs w:val="22"/>
        </w:rPr>
      </w:pPr>
      <w:r>
        <w:rPr>
          <w:bCs/>
          <w:sz w:val="22"/>
          <w:szCs w:val="22"/>
        </w:rPr>
        <w:t>10736</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184.89</w:t>
      </w:r>
    </w:p>
    <w:p w14:paraId="10075130" w14:textId="0FAC647A" w:rsidR="00E735C1" w:rsidRDefault="00E735C1" w:rsidP="00787B7B">
      <w:pPr>
        <w:rPr>
          <w:bCs/>
          <w:sz w:val="22"/>
          <w:szCs w:val="22"/>
        </w:rPr>
      </w:pPr>
      <w:r>
        <w:rPr>
          <w:bCs/>
          <w:sz w:val="22"/>
          <w:szCs w:val="22"/>
        </w:rPr>
        <w:t>10737</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349.98</w:t>
      </w:r>
    </w:p>
    <w:p w14:paraId="63974827" w14:textId="62BF9A24" w:rsidR="00E735C1" w:rsidRDefault="00E735C1" w:rsidP="00787B7B">
      <w:pPr>
        <w:rPr>
          <w:bCs/>
          <w:sz w:val="22"/>
          <w:szCs w:val="22"/>
        </w:rPr>
      </w:pPr>
      <w:r>
        <w:rPr>
          <w:bCs/>
          <w:sz w:val="22"/>
          <w:szCs w:val="22"/>
        </w:rPr>
        <w:t>10738</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65.01</w:t>
      </w:r>
    </w:p>
    <w:p w14:paraId="6B8934A9" w14:textId="2F78DB16" w:rsidR="00E735C1" w:rsidRDefault="00E735C1" w:rsidP="00787B7B">
      <w:pPr>
        <w:rPr>
          <w:bCs/>
          <w:sz w:val="22"/>
          <w:szCs w:val="22"/>
        </w:rPr>
      </w:pPr>
      <w:r>
        <w:rPr>
          <w:bCs/>
          <w:sz w:val="22"/>
          <w:szCs w:val="22"/>
        </w:rPr>
        <w:t>10739</w:t>
      </w:r>
      <w:r>
        <w:rPr>
          <w:bCs/>
          <w:sz w:val="22"/>
          <w:szCs w:val="22"/>
        </w:rPr>
        <w:tab/>
        <w:t>Zeigler Oil</w:t>
      </w:r>
      <w:r>
        <w:rPr>
          <w:bCs/>
          <w:sz w:val="22"/>
          <w:szCs w:val="22"/>
        </w:rPr>
        <w:tab/>
      </w:r>
      <w:r>
        <w:rPr>
          <w:bCs/>
          <w:sz w:val="22"/>
          <w:szCs w:val="22"/>
        </w:rPr>
        <w:tab/>
      </w:r>
      <w:r>
        <w:rPr>
          <w:bCs/>
          <w:sz w:val="22"/>
          <w:szCs w:val="22"/>
        </w:rPr>
        <w:tab/>
      </w:r>
      <w:r w:rsidR="00D54FC7">
        <w:rPr>
          <w:bCs/>
          <w:sz w:val="22"/>
          <w:szCs w:val="22"/>
        </w:rPr>
        <w:t>Fuel Oil</w:t>
      </w:r>
      <w:r>
        <w:rPr>
          <w:bCs/>
          <w:sz w:val="22"/>
          <w:szCs w:val="22"/>
        </w:rPr>
        <w:tab/>
      </w:r>
      <w:r>
        <w:rPr>
          <w:bCs/>
          <w:sz w:val="22"/>
          <w:szCs w:val="22"/>
        </w:rPr>
        <w:tab/>
      </w:r>
      <w:r>
        <w:rPr>
          <w:bCs/>
          <w:sz w:val="22"/>
          <w:szCs w:val="22"/>
        </w:rPr>
        <w:tab/>
      </w:r>
      <w:r>
        <w:rPr>
          <w:bCs/>
          <w:sz w:val="22"/>
          <w:szCs w:val="22"/>
        </w:rPr>
        <w:tab/>
      </w:r>
      <w:r>
        <w:rPr>
          <w:bCs/>
          <w:sz w:val="22"/>
          <w:szCs w:val="22"/>
        </w:rPr>
        <w:tab/>
        <w:t>$      220.40</w:t>
      </w:r>
    </w:p>
    <w:p w14:paraId="09399F11" w14:textId="6A288A43" w:rsidR="00E735C1" w:rsidRDefault="00E735C1" w:rsidP="00787B7B">
      <w:pPr>
        <w:rPr>
          <w:bCs/>
          <w:sz w:val="22"/>
          <w:szCs w:val="22"/>
        </w:rPr>
      </w:pPr>
      <w:r>
        <w:rPr>
          <w:bCs/>
          <w:sz w:val="22"/>
          <w:szCs w:val="22"/>
        </w:rPr>
        <w:t>10740</w:t>
      </w:r>
      <w:r>
        <w:rPr>
          <w:bCs/>
          <w:sz w:val="22"/>
          <w:szCs w:val="22"/>
        </w:rPr>
        <w:tab/>
        <w:t>AT&amp;T</w:t>
      </w:r>
      <w:r>
        <w:rPr>
          <w:bCs/>
          <w:sz w:val="22"/>
          <w:szCs w:val="22"/>
        </w:rPr>
        <w:tab/>
      </w:r>
      <w:r>
        <w:rPr>
          <w:bCs/>
          <w:sz w:val="22"/>
          <w:szCs w:val="22"/>
        </w:rPr>
        <w:tab/>
      </w:r>
      <w:r>
        <w:rPr>
          <w:bCs/>
          <w:sz w:val="22"/>
          <w:szCs w:val="22"/>
        </w:rPr>
        <w:tab/>
      </w:r>
      <w:r>
        <w:rPr>
          <w:bCs/>
          <w:sz w:val="22"/>
          <w:szCs w:val="22"/>
        </w:rPr>
        <w:tab/>
      </w:r>
      <w:r w:rsidR="00D54FC7">
        <w:rPr>
          <w:bCs/>
          <w:sz w:val="22"/>
          <w:szCs w:val="22"/>
        </w:rPr>
        <w:t>City Auditor Phone</w:t>
      </w:r>
      <w:r>
        <w:rPr>
          <w:bCs/>
          <w:sz w:val="22"/>
          <w:szCs w:val="22"/>
        </w:rPr>
        <w:tab/>
      </w:r>
      <w:r>
        <w:rPr>
          <w:bCs/>
          <w:sz w:val="22"/>
          <w:szCs w:val="22"/>
        </w:rPr>
        <w:tab/>
      </w:r>
      <w:r>
        <w:rPr>
          <w:bCs/>
          <w:sz w:val="22"/>
          <w:szCs w:val="22"/>
        </w:rPr>
        <w:tab/>
      </w:r>
      <w:r>
        <w:rPr>
          <w:bCs/>
          <w:sz w:val="22"/>
          <w:szCs w:val="22"/>
        </w:rPr>
        <w:tab/>
        <w:t>$        38.60</w:t>
      </w:r>
    </w:p>
    <w:p w14:paraId="6A0F62DA" w14:textId="1E80F091" w:rsidR="00E735C1" w:rsidRDefault="00E735C1" w:rsidP="00787B7B">
      <w:pPr>
        <w:rPr>
          <w:bCs/>
          <w:sz w:val="22"/>
          <w:szCs w:val="22"/>
        </w:rPr>
      </w:pPr>
      <w:r>
        <w:rPr>
          <w:bCs/>
          <w:sz w:val="22"/>
          <w:szCs w:val="22"/>
        </w:rPr>
        <w:t>10741</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5399B262" w14:textId="40559A16" w:rsidR="00E735C1" w:rsidRDefault="00E735C1" w:rsidP="00787B7B">
      <w:pPr>
        <w:rPr>
          <w:bCs/>
          <w:sz w:val="22"/>
          <w:szCs w:val="22"/>
        </w:rPr>
      </w:pPr>
      <w:r>
        <w:rPr>
          <w:bCs/>
          <w:sz w:val="22"/>
          <w:szCs w:val="22"/>
        </w:rPr>
        <w:t>10742</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69.26</w:t>
      </w:r>
    </w:p>
    <w:p w14:paraId="2F050D0B" w14:textId="034E8937" w:rsidR="00E735C1" w:rsidRDefault="00E735C1" w:rsidP="00787B7B">
      <w:pPr>
        <w:rPr>
          <w:bCs/>
          <w:sz w:val="22"/>
          <w:szCs w:val="22"/>
        </w:rPr>
      </w:pPr>
      <w:r>
        <w:rPr>
          <w:bCs/>
          <w:sz w:val="22"/>
          <w:szCs w:val="22"/>
        </w:rPr>
        <w:lastRenderedPageBreak/>
        <w:t>10743</w:t>
      </w:r>
      <w:r>
        <w:rPr>
          <w:bCs/>
          <w:sz w:val="22"/>
          <w:szCs w:val="22"/>
        </w:rPr>
        <w:tab/>
        <w:t>Laurel Schnase</w:t>
      </w:r>
      <w:r>
        <w:rPr>
          <w:bCs/>
          <w:sz w:val="22"/>
          <w:szCs w:val="22"/>
        </w:rPr>
        <w:tab/>
      </w:r>
      <w:r>
        <w:rPr>
          <w:bCs/>
          <w:sz w:val="22"/>
          <w:szCs w:val="22"/>
        </w:rPr>
        <w:tab/>
      </w:r>
      <w:r>
        <w:rPr>
          <w:bCs/>
          <w:sz w:val="22"/>
          <w:szCs w:val="22"/>
        </w:rPr>
        <w:tab/>
        <w:t xml:space="preserve">Salary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2,408.61</w:t>
      </w:r>
    </w:p>
    <w:p w14:paraId="76F2C630" w14:textId="76B00785" w:rsidR="00E735C1" w:rsidRDefault="00E735C1" w:rsidP="00787B7B">
      <w:pPr>
        <w:rPr>
          <w:bCs/>
          <w:sz w:val="22"/>
          <w:szCs w:val="22"/>
        </w:rPr>
      </w:pPr>
      <w:r>
        <w:rPr>
          <w:bCs/>
          <w:sz w:val="22"/>
          <w:szCs w:val="22"/>
        </w:rPr>
        <w:t>10744</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554.10</w:t>
      </w:r>
    </w:p>
    <w:p w14:paraId="7371879D" w14:textId="596B99E9" w:rsidR="00E735C1" w:rsidRDefault="00E735C1" w:rsidP="00787B7B">
      <w:pPr>
        <w:rPr>
          <w:bCs/>
          <w:sz w:val="22"/>
          <w:szCs w:val="22"/>
        </w:rPr>
      </w:pPr>
      <w:r>
        <w:rPr>
          <w:bCs/>
          <w:sz w:val="22"/>
          <w:szCs w:val="22"/>
        </w:rPr>
        <w:t>10745</w:t>
      </w:r>
      <w:r>
        <w:rPr>
          <w:bCs/>
          <w:sz w:val="22"/>
          <w:szCs w:val="22"/>
        </w:rPr>
        <w:tab/>
        <w:t xml:space="preserve">Michael Schmaltz </w:t>
      </w:r>
      <w:r>
        <w:rPr>
          <w:bCs/>
          <w:sz w:val="22"/>
          <w:szCs w:val="22"/>
        </w:rPr>
        <w:tab/>
      </w:r>
      <w:r>
        <w:rPr>
          <w:bCs/>
          <w:sz w:val="22"/>
          <w:szCs w:val="22"/>
        </w:rPr>
        <w:tab/>
        <w:t xml:space="preserve">Salary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468.59</w:t>
      </w:r>
    </w:p>
    <w:p w14:paraId="0FFC689F" w14:textId="5FA5D2DF" w:rsidR="00E735C1" w:rsidRDefault="00E735C1" w:rsidP="00787B7B">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771.30</w:t>
      </w:r>
    </w:p>
    <w:p w14:paraId="1BD7A0E2" w14:textId="63484CD0" w:rsidR="00A35369" w:rsidRPr="00F409B8" w:rsidRDefault="00A35369" w:rsidP="00787B7B">
      <w:pPr>
        <w:rPr>
          <w:bCs/>
          <w:sz w:val="22"/>
          <w:szCs w:val="22"/>
        </w:rPr>
      </w:pPr>
      <w:r>
        <w:rPr>
          <w:bCs/>
          <w:sz w:val="22"/>
          <w:szCs w:val="22"/>
        </w:rPr>
        <w:tab/>
      </w:r>
    </w:p>
    <w:p w14:paraId="56AEA16C" w14:textId="77777777" w:rsidR="00936708" w:rsidRPr="0097346F" w:rsidRDefault="00936708" w:rsidP="00D226C5">
      <w:pPr>
        <w:rPr>
          <w:bCs/>
          <w:sz w:val="22"/>
          <w:szCs w:val="22"/>
        </w:rPr>
      </w:pPr>
    </w:p>
    <w:p w14:paraId="077186F1" w14:textId="26FD2392" w:rsidR="00EE0F20" w:rsidRDefault="000C7315" w:rsidP="009F5400">
      <w:r>
        <w:t xml:space="preserve">There being no further business, meeting adjourned at </w:t>
      </w:r>
      <w:r w:rsidR="00633687">
        <w:t>8:00</w:t>
      </w:r>
      <w:r w:rsidR="0000067D">
        <w:t xml:space="preserve"> </w:t>
      </w:r>
      <w:r>
        <w:t>p</w:t>
      </w:r>
      <w:r w:rsidR="00DA1D33">
        <w:t>.</w:t>
      </w:r>
      <w:r>
        <w:t>m</w:t>
      </w:r>
      <w:r w:rsidR="00633687">
        <w:t xml:space="preserve">. </w:t>
      </w:r>
      <w:r>
        <w:t>upon motion by</w:t>
      </w:r>
      <w:r w:rsidR="001038EF">
        <w:t xml:space="preserve"> </w:t>
      </w:r>
      <w:r w:rsidR="003809BF">
        <w:t>M</w:t>
      </w:r>
      <w:r w:rsidR="00C55B0A">
        <w:t>.Schmaltz/</w:t>
      </w:r>
      <w:r w:rsidR="003809BF">
        <w:t>B.Schmaltz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0ED1"/>
    <w:rsid w:val="00011ED2"/>
    <w:rsid w:val="00011ED7"/>
    <w:rsid w:val="0001375D"/>
    <w:rsid w:val="000142EE"/>
    <w:rsid w:val="00014A31"/>
    <w:rsid w:val="00014F64"/>
    <w:rsid w:val="00015881"/>
    <w:rsid w:val="00021655"/>
    <w:rsid w:val="00021E33"/>
    <w:rsid w:val="00024268"/>
    <w:rsid w:val="00024CBC"/>
    <w:rsid w:val="00024D18"/>
    <w:rsid w:val="00024FB0"/>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220A"/>
    <w:rsid w:val="000441E9"/>
    <w:rsid w:val="0004425B"/>
    <w:rsid w:val="00044481"/>
    <w:rsid w:val="000444E4"/>
    <w:rsid w:val="00044E55"/>
    <w:rsid w:val="00045782"/>
    <w:rsid w:val="00045CED"/>
    <w:rsid w:val="00045D21"/>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E71"/>
    <w:rsid w:val="000D5064"/>
    <w:rsid w:val="000D565B"/>
    <w:rsid w:val="000D5AF5"/>
    <w:rsid w:val="000D62A5"/>
    <w:rsid w:val="000D66F4"/>
    <w:rsid w:val="000D678A"/>
    <w:rsid w:val="000D697C"/>
    <w:rsid w:val="000E00A2"/>
    <w:rsid w:val="000E0A9D"/>
    <w:rsid w:val="000E1044"/>
    <w:rsid w:val="000E1168"/>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5A46"/>
    <w:rsid w:val="001B7030"/>
    <w:rsid w:val="001B7BB1"/>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ED7"/>
    <w:rsid w:val="003D4F14"/>
    <w:rsid w:val="003D62C3"/>
    <w:rsid w:val="003D72B2"/>
    <w:rsid w:val="003E0E2E"/>
    <w:rsid w:val="003E157C"/>
    <w:rsid w:val="003E1688"/>
    <w:rsid w:val="003E1993"/>
    <w:rsid w:val="003E1A06"/>
    <w:rsid w:val="003E3B56"/>
    <w:rsid w:val="003E4FB1"/>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C7E94"/>
    <w:rsid w:val="005D06C1"/>
    <w:rsid w:val="005D0C87"/>
    <w:rsid w:val="005D15BC"/>
    <w:rsid w:val="005D1709"/>
    <w:rsid w:val="005D1E46"/>
    <w:rsid w:val="005D2260"/>
    <w:rsid w:val="005D32F5"/>
    <w:rsid w:val="005D38F9"/>
    <w:rsid w:val="005D3CAC"/>
    <w:rsid w:val="005D4624"/>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1906"/>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0538"/>
    <w:rsid w:val="00731F4D"/>
    <w:rsid w:val="007334C3"/>
    <w:rsid w:val="0073603E"/>
    <w:rsid w:val="00737355"/>
    <w:rsid w:val="00740763"/>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71E9"/>
    <w:rsid w:val="009977CA"/>
    <w:rsid w:val="00997B8A"/>
    <w:rsid w:val="009A0A65"/>
    <w:rsid w:val="009A1224"/>
    <w:rsid w:val="009A1D2A"/>
    <w:rsid w:val="009A20C7"/>
    <w:rsid w:val="009A31AA"/>
    <w:rsid w:val="009A3DD9"/>
    <w:rsid w:val="009A3F74"/>
    <w:rsid w:val="009A40A5"/>
    <w:rsid w:val="009A5559"/>
    <w:rsid w:val="009A570D"/>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1C5C"/>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2F60"/>
    <w:rsid w:val="00BE3414"/>
    <w:rsid w:val="00BE3E09"/>
    <w:rsid w:val="00BE436B"/>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1DE"/>
    <w:rsid w:val="00C01AF4"/>
    <w:rsid w:val="00C02262"/>
    <w:rsid w:val="00C02B54"/>
    <w:rsid w:val="00C03061"/>
    <w:rsid w:val="00C0355C"/>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73BF"/>
    <w:rsid w:val="00C5776F"/>
    <w:rsid w:val="00C577C8"/>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50B1"/>
    <w:rsid w:val="00D45573"/>
    <w:rsid w:val="00D469CF"/>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9ED"/>
    <w:rsid w:val="00E505EC"/>
    <w:rsid w:val="00E50C75"/>
    <w:rsid w:val="00E50CF3"/>
    <w:rsid w:val="00E50DEC"/>
    <w:rsid w:val="00E5176D"/>
    <w:rsid w:val="00E520F6"/>
    <w:rsid w:val="00E52BB1"/>
    <w:rsid w:val="00E52BDE"/>
    <w:rsid w:val="00E55D22"/>
    <w:rsid w:val="00E5621D"/>
    <w:rsid w:val="00E5623F"/>
    <w:rsid w:val="00E6054F"/>
    <w:rsid w:val="00E6221C"/>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A125F"/>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3C4A"/>
    <w:rsid w:val="00FB5144"/>
    <w:rsid w:val="00FB5881"/>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4949"/>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9</cp:revision>
  <cp:lastPrinted>2022-11-17T22:57:00Z</cp:lastPrinted>
  <dcterms:created xsi:type="dcterms:W3CDTF">2022-12-13T21:36:00Z</dcterms:created>
  <dcterms:modified xsi:type="dcterms:W3CDTF">2023-01-12T21:20:00Z</dcterms:modified>
</cp:coreProperties>
</file>